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7FA5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39BF2F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EAC59D" w14:textId="3E5C1373" w:rsidR="00623B00" w:rsidRPr="00BB60E7" w:rsidRDefault="004D2FD8" w:rsidP="00BB60E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6AC0D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8700C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810914" w14:textId="46816688" w:rsidR="000417E2" w:rsidRPr="00B04B01" w:rsidRDefault="00623B00" w:rsidP="00BB60E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04B01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B04B01">
        <w:rPr>
          <w:rFonts w:ascii="Times New Roman" w:hAnsi="Times New Roman"/>
          <w:smallCaps/>
          <w:sz w:val="28"/>
          <w:szCs w:val="28"/>
        </w:rPr>
        <w:t>o</w:t>
      </w:r>
      <w:r w:rsidR="009B30FB" w:rsidRPr="00B04B01">
        <w:rPr>
          <w:rFonts w:ascii="Times New Roman" w:hAnsi="Times New Roman"/>
          <w:smallCaps/>
          <w:sz w:val="28"/>
          <w:szCs w:val="28"/>
        </w:rPr>
        <w:t xml:space="preserve"> </w:t>
      </w:r>
      <w:r w:rsidR="0083478A" w:rsidRPr="0083478A">
        <w:rPr>
          <w:rFonts w:ascii="Times New Roman" w:hAnsi="Times New Roman"/>
          <w:sz w:val="28"/>
          <w:szCs w:val="28"/>
          <w:lang w:val="en-GB"/>
        </w:rPr>
        <w:t>RORS00061–LP–TD0</w:t>
      </w:r>
      <w:r w:rsidR="006E2C2D">
        <w:rPr>
          <w:rFonts w:ascii="Times New Roman" w:hAnsi="Times New Roman"/>
          <w:sz w:val="28"/>
          <w:szCs w:val="28"/>
          <w:lang w:val="en-GB"/>
        </w:rPr>
        <w:t>5</w:t>
      </w:r>
    </w:p>
    <w:p w14:paraId="3A461FD4" w14:textId="47757A8A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g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b</w:t>
      </w:r>
      <w:r w:rsidRPr="00DB670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B670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2C00DCCD" w14:textId="77777777" w:rsidR="0083478A" w:rsidRPr="009038DF" w:rsidRDefault="0083478A" w:rsidP="0083478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Public Enterprise “VOJVODINAŠUME”</w:t>
      </w:r>
    </w:p>
    <w:p w14:paraId="3823795E" w14:textId="77777777" w:rsidR="0083478A" w:rsidRPr="009038DF" w:rsidRDefault="0083478A" w:rsidP="0083478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Preradovićeva 2, 21131 Petrovaradin, Republic of Serbia</w:t>
      </w:r>
    </w:p>
    <w:p w14:paraId="2F3FE082" w14:textId="43F3DD45" w:rsidR="00AB471B" w:rsidRPr="006A39C0" w:rsidRDefault="0083478A" w:rsidP="0083478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Official registration number/VAT number: 08762198 / 101636567</w:t>
      </w:r>
    </w:p>
    <w:p w14:paraId="4094A28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12D1EC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B03193A" w14:textId="77777777" w:rsidR="004D2FD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28E81F" w14:textId="77777777" w:rsidR="006A39C0" w:rsidRPr="009B30FB" w:rsidRDefault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20EBAADA" w14:textId="77777777" w:rsidR="00B90C14" w:rsidRPr="009B30FB" w:rsidRDefault="004D2FD8" w:rsidP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062C70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3E383DA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A4620C2" w14:textId="77777777" w:rsidR="00B90C14" w:rsidRPr="005F2975" w:rsidRDefault="00B202BC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622A31" w14:textId="77777777" w:rsidR="006A39C0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F636ECB" w14:textId="67A2534A" w:rsidR="004D2FD8" w:rsidRPr="009B30FB" w:rsidRDefault="004D2FD8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A58C8D" w14:textId="7D6FA00D" w:rsidR="004D2FD8" w:rsidRPr="009B30FB" w:rsidRDefault="004D2FD8" w:rsidP="00BB60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80DD14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A3B5EDB" w14:textId="3D081244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6E2C2D" w:rsidRPr="006E2C2D">
        <w:rPr>
          <w:rFonts w:ascii="Times New Roman" w:hAnsi="Times New Roman"/>
          <w:b/>
          <w:sz w:val="28"/>
          <w:lang w:val="en-GB"/>
        </w:rPr>
        <w:t>Procurement of Bulldozer with ripper for project FIREGUARD</w:t>
      </w:r>
    </w:p>
    <w:p w14:paraId="62B2CF4C" w14:textId="7CAD27A1" w:rsidR="004D2FD8" w:rsidRPr="00B04B0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B04B01">
        <w:rPr>
          <w:rFonts w:ascii="Times New Roman" w:hAnsi="Times New Roman"/>
          <w:b/>
          <w:sz w:val="22"/>
          <w:lang w:val="en-GB"/>
        </w:rPr>
        <w:t xml:space="preserve">number </w:t>
      </w:r>
      <w:r w:rsidR="0083478A" w:rsidRPr="0083478A">
        <w:rPr>
          <w:rFonts w:ascii="Times New Roman" w:hAnsi="Times New Roman"/>
          <w:b/>
          <w:sz w:val="22"/>
          <w:lang w:val="en-GB"/>
        </w:rPr>
        <w:t>RORS00061–LP–TD0</w:t>
      </w:r>
      <w:r w:rsidR="006E2C2D">
        <w:rPr>
          <w:rFonts w:ascii="Times New Roman" w:hAnsi="Times New Roman"/>
          <w:b/>
          <w:sz w:val="22"/>
          <w:lang w:val="en-GB"/>
        </w:rPr>
        <w:t>5</w:t>
      </w:r>
    </w:p>
    <w:p w14:paraId="00C78B5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39AF0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FC3CEA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8D0BFE" w14:textId="77777777" w:rsidR="006A39C0" w:rsidRDefault="006A39C0" w:rsidP="006A39C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4511CEF6" w14:textId="77777777" w:rsidR="006A39C0" w:rsidRPr="0042695A" w:rsidRDefault="006A39C0" w:rsidP="006A39C0">
      <w:pPr>
        <w:spacing w:before="0" w:after="0"/>
        <w:ind w:left="709" w:hanging="142"/>
        <w:jc w:val="both"/>
        <w:rPr>
          <w:highlight w:val="yellow"/>
        </w:rPr>
      </w:pPr>
    </w:p>
    <w:p w14:paraId="71A3A1CD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6480"/>
        <w:gridCol w:w="1060"/>
      </w:tblGrid>
      <w:tr w:rsidR="006A39C0" w14:paraId="5307D010" w14:textId="77777777" w:rsidTr="00E83FF8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2D831A67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8AEAC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1BA61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83478A" w14:paraId="5F91B79C" w14:textId="77777777" w:rsidTr="006E2C2D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5D1D2" w14:textId="77777777" w:rsidR="0083478A" w:rsidRDefault="0083478A" w:rsidP="0083478A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F6797" w14:textId="19D65642" w:rsidR="0083478A" w:rsidRDefault="0083478A" w:rsidP="0083478A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5E0E6" w14:textId="426A2AA6" w:rsidR="0083478A" w:rsidRDefault="006E2C2D" w:rsidP="0083478A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</w:t>
            </w:r>
            <w:r w:rsidR="0083478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Unit</w:t>
            </w:r>
          </w:p>
        </w:tc>
      </w:tr>
    </w:tbl>
    <w:p w14:paraId="0CEC0345" w14:textId="77777777" w:rsidR="00BB60E7" w:rsidRDefault="00BB60E7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  <w:bookmarkStart w:id="2" w:name="_Hlk137130613"/>
    </w:p>
    <w:p w14:paraId="7E67C454" w14:textId="77777777" w:rsidR="00BB60E7" w:rsidRDefault="00BB60E7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</w:p>
    <w:bookmarkEnd w:id="2"/>
    <w:p w14:paraId="56058490" w14:textId="7DF2F04D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B04B01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="0083478A" w:rsidRPr="0083478A">
        <w:rPr>
          <w:rFonts w:ascii="Times New Roman" w:hAnsi="Times New Roman"/>
          <w:sz w:val="22"/>
          <w:lang w:val="en-GB"/>
        </w:rPr>
        <w:t xml:space="preserve">Forest Estate „Banat“ Pančevo, </w:t>
      </w:r>
      <w:r w:rsidR="004D3F60" w:rsidRPr="004D3F60">
        <w:rPr>
          <w:rFonts w:ascii="Times New Roman" w:hAnsi="Times New Roman"/>
          <w:sz w:val="22"/>
          <w:lang w:val="en-GB"/>
        </w:rPr>
        <w:t>Maksima Gorkog 24</w:t>
      </w:r>
      <w:r w:rsidR="004D3F60">
        <w:rPr>
          <w:rFonts w:ascii="Times New Roman" w:hAnsi="Times New Roman"/>
          <w:sz w:val="22"/>
          <w:lang w:val="en-GB"/>
        </w:rPr>
        <w:t xml:space="preserve">, </w:t>
      </w:r>
      <w:r w:rsidR="004D3F60" w:rsidRPr="004D3F60">
        <w:rPr>
          <w:rFonts w:ascii="Times New Roman" w:hAnsi="Times New Roman"/>
          <w:sz w:val="22"/>
          <w:lang w:val="en-GB"/>
        </w:rPr>
        <w:t>Pančevo</w:t>
      </w:r>
      <w:r w:rsidR="004D3F60">
        <w:rPr>
          <w:rFonts w:ascii="Times New Roman" w:hAnsi="Times New Roman"/>
          <w:sz w:val="22"/>
          <w:lang w:val="en-GB"/>
        </w:rPr>
        <w:t xml:space="preserve">, 26000, </w:t>
      </w:r>
      <w:r w:rsidR="0083478A" w:rsidRPr="0083478A">
        <w:rPr>
          <w:rFonts w:ascii="Times New Roman" w:hAnsi="Times New Roman"/>
          <w:sz w:val="22"/>
          <w:lang w:val="en-GB"/>
        </w:rPr>
        <w:t>Republic of Serbia</w:t>
      </w:r>
      <w:r w:rsidR="00B202BC" w:rsidRPr="00B04B01">
        <w:rPr>
          <w:rFonts w:ascii="Times New Roman" w:hAnsi="Times New Roman"/>
          <w:sz w:val="22"/>
          <w:lang w:val="en-GB"/>
        </w:rPr>
        <w:t xml:space="preserve">, </w:t>
      </w:r>
      <w:r w:rsidRPr="00B04B01">
        <w:rPr>
          <w:rFonts w:ascii="Times New Roman" w:hAnsi="Times New Roman"/>
          <w:sz w:val="22"/>
          <w:lang w:val="en-GB"/>
        </w:rPr>
        <w:t xml:space="preserve">the time limits for delivery </w:t>
      </w:r>
      <w:r w:rsidRPr="00C219AA">
        <w:rPr>
          <w:rFonts w:ascii="Times New Roman" w:hAnsi="Times New Roman"/>
          <w:sz w:val="22"/>
          <w:lang w:val="en-GB"/>
        </w:rPr>
        <w:t>shall be</w:t>
      </w:r>
      <w:r w:rsidR="007A7868">
        <w:rPr>
          <w:rFonts w:ascii="Times New Roman" w:hAnsi="Times New Roman"/>
          <w:sz w:val="22"/>
          <w:lang w:val="en-GB"/>
        </w:rPr>
        <w:t xml:space="preserve">: </w:t>
      </w:r>
      <w:r w:rsidR="007A7868" w:rsidRPr="005C3661">
        <w:rPr>
          <w:rFonts w:ascii="Times New Roman" w:hAnsi="Times New Roman"/>
          <w:sz w:val="22"/>
          <w:szCs w:val="22"/>
        </w:rPr>
        <w:t>within 6 months</w:t>
      </w:r>
      <w:r w:rsidR="00B202BC" w:rsidRPr="00B04B01">
        <w:rPr>
          <w:rFonts w:ascii="Times New Roman" w:hAnsi="Times New Roman"/>
          <w:sz w:val="22"/>
          <w:lang w:val="en-GB"/>
        </w:rPr>
        <w:t xml:space="preserve"> </w:t>
      </w:r>
      <w:r w:rsidRPr="00B04B01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B04B0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B04B01">
        <w:rPr>
          <w:rFonts w:ascii="Times New Roman" w:hAnsi="Times New Roman"/>
          <w:sz w:val="22"/>
          <w:lang w:val="en-GB"/>
        </w:rPr>
        <w:t xml:space="preserve">. The </w:t>
      </w:r>
      <w:r w:rsidR="00360344" w:rsidRPr="00B04B01">
        <w:rPr>
          <w:rFonts w:ascii="Times New Roman" w:hAnsi="Times New Roman"/>
          <w:sz w:val="22"/>
          <w:lang w:val="en-GB"/>
        </w:rPr>
        <w:t>implementation</w:t>
      </w:r>
      <w:r w:rsidRPr="00B04B01">
        <w:rPr>
          <w:rFonts w:ascii="Times New Roman" w:hAnsi="Times New Roman"/>
          <w:sz w:val="22"/>
          <w:lang w:val="en-GB"/>
        </w:rPr>
        <w:t xml:space="preserve"> period</w:t>
      </w:r>
      <w:r w:rsidR="00387E08" w:rsidRPr="00B04B01">
        <w:rPr>
          <w:rFonts w:ascii="Times New Roman" w:hAnsi="Times New Roman"/>
          <w:sz w:val="22"/>
          <w:lang w:val="en-GB"/>
        </w:rPr>
        <w:t xml:space="preserve"> of tasks</w:t>
      </w:r>
      <w:r w:rsidRPr="00B04B01">
        <w:rPr>
          <w:rFonts w:ascii="Times New Roman" w:hAnsi="Times New Roman"/>
          <w:sz w:val="22"/>
          <w:lang w:val="en-GB"/>
        </w:rPr>
        <w:t xml:space="preserve"> shall run from </w:t>
      </w:r>
      <w:r w:rsidR="00FE3E29" w:rsidRPr="00B04B01">
        <w:rPr>
          <w:rFonts w:ascii="Times New Roman" w:hAnsi="Times New Roman"/>
          <w:sz w:val="22"/>
          <w:lang w:val="en-GB"/>
        </w:rPr>
        <w:t>signature</w:t>
      </w:r>
      <w:r w:rsidR="00FE3E29" w:rsidRPr="00FE3E29">
        <w:rPr>
          <w:rFonts w:ascii="Times New Roman" w:hAnsi="Times New Roman"/>
          <w:sz w:val="22"/>
          <w:lang w:val="en-GB"/>
        </w:rPr>
        <w:t xml:space="preserve"> of contract by both parties</w:t>
      </w:r>
      <w:r w:rsidR="00315611" w:rsidRPr="00FE3E29">
        <w:rPr>
          <w:rFonts w:ascii="Times New Roman" w:hAnsi="Times New Roman"/>
          <w:sz w:val="22"/>
          <w:lang w:val="en-GB"/>
        </w:rPr>
        <w:t xml:space="preserve"> </w:t>
      </w:r>
      <w:r w:rsidRPr="00FE3E29">
        <w:rPr>
          <w:rFonts w:ascii="Times New Roman" w:hAnsi="Times New Roman"/>
          <w:sz w:val="22"/>
          <w:lang w:val="en-GB"/>
        </w:rPr>
        <w:t xml:space="preserve">to </w:t>
      </w:r>
      <w:r w:rsidR="00073C0E" w:rsidRPr="00FE3E29">
        <w:rPr>
          <w:rFonts w:ascii="Times New Roman" w:hAnsi="Times New Roman"/>
          <w:sz w:val="22"/>
          <w:lang w:val="en-GB"/>
        </w:rPr>
        <w:t>date for provisional acceptance</w:t>
      </w:r>
      <w:r w:rsidRPr="00FE3E29">
        <w:rPr>
          <w:rFonts w:ascii="Times New Roman" w:hAnsi="Times New Roman"/>
          <w:sz w:val="22"/>
          <w:lang w:val="en-GB"/>
        </w:rPr>
        <w:t>.</w:t>
      </w:r>
    </w:p>
    <w:p w14:paraId="2ECD8005" w14:textId="69D1EDB1" w:rsidR="004D2FD8" w:rsidRPr="009B30FB" w:rsidRDefault="004D2FD8" w:rsidP="006A39C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CB4FC3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63C668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362AC0" w14:textId="51BAA6BA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712DC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99638D8" w14:textId="038D755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BA22DF">
        <w:rPr>
          <w:rFonts w:ascii="Times New Roman" w:hAnsi="Times New Roman"/>
          <w:sz w:val="22"/>
          <w:lang w:val="en-GB"/>
        </w:rPr>
        <w:t xml:space="preserve">be </w:t>
      </w:r>
      <w:r w:rsidR="001E684B" w:rsidRPr="00BA22DF">
        <w:rPr>
          <w:rFonts w:ascii="Times New Roman" w:hAnsi="Times New Roman"/>
          <w:sz w:val="22"/>
          <w:lang w:val="en-GB"/>
        </w:rPr>
        <w:t xml:space="preserve">EUR </w:t>
      </w:r>
      <w:r w:rsidR="007624D9">
        <w:rPr>
          <w:rFonts w:ascii="Times New Roman" w:hAnsi="Times New Roman"/>
          <w:sz w:val="22"/>
          <w:lang w:val="en-GB"/>
        </w:rPr>
        <w:t>&lt;</w:t>
      </w:r>
      <w:r w:rsidR="007624D9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7624D9">
        <w:rPr>
          <w:rFonts w:ascii="Times New Roman" w:hAnsi="Times New Roman"/>
          <w:sz w:val="22"/>
          <w:lang w:val="en-GB"/>
        </w:rPr>
        <w:t>&gt;.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630F5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FC80CF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A5A96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60E08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6D92B4D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031A55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7BA06AF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5433A1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5BBB1E7A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48D141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2347EA0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8E8FEAF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F01FB35" w14:textId="77777777" w:rsidR="006A39C0" w:rsidRDefault="006A39C0" w:rsidP="006A39C0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A0F1FA3" w14:textId="77777777" w:rsidR="006A39C0" w:rsidRPr="0068104F" w:rsidRDefault="006A39C0" w:rsidP="006A39C0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14:paraId="013D5B9A" w14:textId="77777777" w:rsidR="006A39C0" w:rsidRPr="0068104F" w:rsidRDefault="006A39C0" w:rsidP="006A39C0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9EFDCF1" w14:textId="5D791F57" w:rsidR="006A39C0" w:rsidRPr="005B03BC" w:rsidRDefault="006A39C0" w:rsidP="006A39C0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lastRenderedPageBreak/>
        <w:t>Done in English in three 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two</w:t>
      </w:r>
      <w:r w:rsidRPr="00BA739A">
        <w:rPr>
          <w:rFonts w:ascii="Times New Roman" w:hAnsi="Times New Roman"/>
          <w:sz w:val="22"/>
          <w:lang w:val="en-GB"/>
        </w:rPr>
        <w:t xml:space="preserve"> original</w:t>
      </w:r>
      <w:r>
        <w:rPr>
          <w:rFonts w:ascii="Times New Roman" w:hAnsi="Times New Roman"/>
          <w:sz w:val="22"/>
          <w:lang w:val="en-GB"/>
        </w:rPr>
        <w:t>s</w:t>
      </w:r>
      <w:r w:rsidRPr="00BA739A">
        <w:rPr>
          <w:rFonts w:ascii="Times New Roman" w:hAnsi="Times New Roman"/>
          <w:sz w:val="22"/>
          <w:lang w:val="en-GB"/>
        </w:rPr>
        <w:t xml:space="preserve"> being for the contracting authority, and one original being for the contractor.</w:t>
      </w:r>
    </w:p>
    <w:p w14:paraId="4856BF85" w14:textId="5EF52E6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42FE3B7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7CF9F9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3D1303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0F237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B25C157" w14:textId="77777777" w:rsidTr="00514BE0">
        <w:trPr>
          <w:cantSplit/>
          <w:trHeight w:val="555"/>
        </w:trPr>
        <w:tc>
          <w:tcPr>
            <w:tcW w:w="1985" w:type="dxa"/>
          </w:tcPr>
          <w:p w14:paraId="732A08F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EA6027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B9148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4563B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68A70E2" w14:textId="77777777" w:rsidTr="00514BE0">
        <w:trPr>
          <w:cantSplit/>
          <w:trHeight w:val="577"/>
        </w:trPr>
        <w:tc>
          <w:tcPr>
            <w:tcW w:w="1985" w:type="dxa"/>
          </w:tcPr>
          <w:p w14:paraId="1276F43C" w14:textId="77777777" w:rsidR="004D2FD8" w:rsidRPr="00A940DC" w:rsidRDefault="004D2FD8" w:rsidP="008E73CE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845C2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D0A4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7383C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86285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7509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6AFA9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41CF90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8EFB02D" w14:textId="77777777" w:rsidTr="00514BE0">
        <w:trPr>
          <w:cantSplit/>
          <w:trHeight w:val="878"/>
        </w:trPr>
        <w:tc>
          <w:tcPr>
            <w:tcW w:w="1985" w:type="dxa"/>
          </w:tcPr>
          <w:p w14:paraId="38198B2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6FC5D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31BD915" w14:textId="009AFCB3" w:rsidR="00AC2600" w:rsidRPr="00C04F5D" w:rsidRDefault="004D2FD8" w:rsidP="00C04F5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E63D88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7760A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6754D3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1F0C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3E7A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6F1E5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C05110" w14:textId="77777777" w:rsidTr="00514BE0">
        <w:trPr>
          <w:cantSplit/>
          <w:trHeight w:val="428"/>
        </w:trPr>
        <w:tc>
          <w:tcPr>
            <w:tcW w:w="1985" w:type="dxa"/>
          </w:tcPr>
          <w:p w14:paraId="7E4686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56D2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2A4C7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2C4211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9370B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FC625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F51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832B7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9B16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6CDAB" w14:textId="77777777" w:rsidR="00385B51" w:rsidRDefault="00385B51">
      <w:r>
        <w:separator/>
      </w:r>
    </w:p>
    <w:p w14:paraId="635D1A85" w14:textId="77777777" w:rsidR="00385B51" w:rsidRDefault="00385B51"/>
  </w:endnote>
  <w:endnote w:type="continuationSeparator" w:id="0">
    <w:p w14:paraId="7DF63429" w14:textId="77777777" w:rsidR="00385B51" w:rsidRDefault="00385B51">
      <w:r>
        <w:continuationSeparator/>
      </w:r>
    </w:p>
    <w:p w14:paraId="693BFF5B" w14:textId="77777777" w:rsidR="00385B51" w:rsidRDefault="00385B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C69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85938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033BBD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D2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4D547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B5A1C" w14:textId="77777777" w:rsidR="00385B51" w:rsidRDefault="00385B51" w:rsidP="008056C4">
      <w:pPr>
        <w:spacing w:before="0" w:after="0"/>
      </w:pPr>
      <w:r>
        <w:separator/>
      </w:r>
    </w:p>
  </w:footnote>
  <w:footnote w:type="continuationSeparator" w:id="0">
    <w:p w14:paraId="7CF50B6C" w14:textId="77777777" w:rsidR="00385B51" w:rsidRDefault="00385B51">
      <w:r>
        <w:continuationSeparator/>
      </w:r>
    </w:p>
    <w:p w14:paraId="5FC42E66" w14:textId="77777777" w:rsidR="00385B51" w:rsidRDefault="00385B51"/>
  </w:footnote>
  <w:footnote w:id="1">
    <w:p w14:paraId="422BC30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3E69C5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109A9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AB4936F" w14:textId="4DE0D30F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6A39C0">
        <w:rPr>
          <w:lang w:val="en-GB"/>
        </w:rPr>
        <w:t>DDP (Delivered Duty Paid)</w:t>
      </w:r>
      <w:r w:rsidRPr="006A39C0">
        <w:rPr>
          <w:sz w:val="22"/>
          <w:szCs w:val="22"/>
          <w:lang w:val="en-GB"/>
        </w:rPr>
        <w:t xml:space="preserve"> </w:t>
      </w:r>
      <w:r w:rsidRPr="006A39C0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BB7F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CFE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E2A2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33257165">
    <w:abstractNumId w:val="7"/>
  </w:num>
  <w:num w:numId="2" w16cid:durableId="1129785791">
    <w:abstractNumId w:val="33"/>
  </w:num>
  <w:num w:numId="3" w16cid:durableId="760293575">
    <w:abstractNumId w:val="6"/>
  </w:num>
  <w:num w:numId="4" w16cid:durableId="53311658">
    <w:abstractNumId w:val="26"/>
  </w:num>
  <w:num w:numId="5" w16cid:durableId="984548267">
    <w:abstractNumId w:val="22"/>
  </w:num>
  <w:num w:numId="6" w16cid:durableId="664672989">
    <w:abstractNumId w:val="16"/>
  </w:num>
  <w:num w:numId="7" w16cid:durableId="333841731">
    <w:abstractNumId w:val="14"/>
  </w:num>
  <w:num w:numId="8" w16cid:durableId="944652541">
    <w:abstractNumId w:val="21"/>
  </w:num>
  <w:num w:numId="9" w16cid:durableId="2119906745">
    <w:abstractNumId w:val="40"/>
  </w:num>
  <w:num w:numId="10" w16cid:durableId="1901090571">
    <w:abstractNumId w:val="10"/>
  </w:num>
  <w:num w:numId="11" w16cid:durableId="1625043363">
    <w:abstractNumId w:val="11"/>
  </w:num>
  <w:num w:numId="12" w16cid:durableId="1202281171">
    <w:abstractNumId w:val="12"/>
  </w:num>
  <w:num w:numId="13" w16cid:durableId="1000498963">
    <w:abstractNumId w:val="25"/>
  </w:num>
  <w:num w:numId="14" w16cid:durableId="1175262054">
    <w:abstractNumId w:val="30"/>
  </w:num>
  <w:num w:numId="15" w16cid:durableId="994724086">
    <w:abstractNumId w:val="35"/>
  </w:num>
  <w:num w:numId="16" w16cid:durableId="1605193116">
    <w:abstractNumId w:val="8"/>
  </w:num>
  <w:num w:numId="17" w16cid:durableId="1166434912">
    <w:abstractNumId w:val="20"/>
  </w:num>
  <w:num w:numId="18" w16cid:durableId="1881546690">
    <w:abstractNumId w:val="24"/>
  </w:num>
  <w:num w:numId="19" w16cid:durableId="1911768933">
    <w:abstractNumId w:val="29"/>
  </w:num>
  <w:num w:numId="20" w16cid:durableId="1239555850">
    <w:abstractNumId w:val="9"/>
  </w:num>
  <w:num w:numId="21" w16cid:durableId="462237371">
    <w:abstractNumId w:val="23"/>
  </w:num>
  <w:num w:numId="22" w16cid:durableId="1491212737">
    <w:abstractNumId w:val="13"/>
  </w:num>
  <w:num w:numId="23" w16cid:durableId="139739665">
    <w:abstractNumId w:val="15"/>
  </w:num>
  <w:num w:numId="24" w16cid:durableId="1377241192">
    <w:abstractNumId w:val="32"/>
  </w:num>
  <w:num w:numId="25" w16cid:durableId="565650768">
    <w:abstractNumId w:val="19"/>
  </w:num>
  <w:num w:numId="26" w16cid:durableId="949313757">
    <w:abstractNumId w:val="17"/>
  </w:num>
  <w:num w:numId="27" w16cid:durableId="1739744713">
    <w:abstractNumId w:val="36"/>
  </w:num>
  <w:num w:numId="28" w16cid:durableId="1554467519">
    <w:abstractNumId w:val="37"/>
  </w:num>
  <w:num w:numId="29" w16cid:durableId="814371617">
    <w:abstractNumId w:val="2"/>
  </w:num>
  <w:num w:numId="30" w16cid:durableId="1382051097">
    <w:abstractNumId w:val="31"/>
  </w:num>
  <w:num w:numId="31" w16cid:durableId="2101948973">
    <w:abstractNumId w:val="27"/>
  </w:num>
  <w:num w:numId="32" w16cid:durableId="686055542">
    <w:abstractNumId w:val="4"/>
  </w:num>
  <w:num w:numId="33" w16cid:durableId="537740334">
    <w:abstractNumId w:val="5"/>
  </w:num>
  <w:num w:numId="34" w16cid:durableId="1804225736">
    <w:abstractNumId w:val="3"/>
  </w:num>
  <w:num w:numId="35" w16cid:durableId="2112581970">
    <w:abstractNumId w:val="1"/>
  </w:num>
  <w:num w:numId="36" w16cid:durableId="591932238">
    <w:abstractNumId w:val="28"/>
  </w:num>
  <w:num w:numId="37" w16cid:durableId="1921328107">
    <w:abstractNumId w:val="39"/>
  </w:num>
  <w:num w:numId="38" w16cid:durableId="8150743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4299129">
    <w:abstractNumId w:val="38"/>
  </w:num>
  <w:num w:numId="40" w16cid:durableId="4857843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92F08"/>
    <w:rsid w:val="000A7A2C"/>
    <w:rsid w:val="000B1236"/>
    <w:rsid w:val="000C4AE6"/>
    <w:rsid w:val="000D1A29"/>
    <w:rsid w:val="000D24E3"/>
    <w:rsid w:val="000D2B44"/>
    <w:rsid w:val="000D40DB"/>
    <w:rsid w:val="000D4DE7"/>
    <w:rsid w:val="000E4666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5590"/>
    <w:rsid w:val="0014659F"/>
    <w:rsid w:val="00150767"/>
    <w:rsid w:val="001536B3"/>
    <w:rsid w:val="001551EE"/>
    <w:rsid w:val="00157DEE"/>
    <w:rsid w:val="00165201"/>
    <w:rsid w:val="001766D9"/>
    <w:rsid w:val="00181980"/>
    <w:rsid w:val="0018399F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1703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764D3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257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5B51"/>
    <w:rsid w:val="00387C56"/>
    <w:rsid w:val="00387E08"/>
    <w:rsid w:val="00394016"/>
    <w:rsid w:val="003A2DB5"/>
    <w:rsid w:val="003A4EB0"/>
    <w:rsid w:val="003A57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109E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87142"/>
    <w:rsid w:val="004963DB"/>
    <w:rsid w:val="00497BFC"/>
    <w:rsid w:val="004A7ED9"/>
    <w:rsid w:val="004B0424"/>
    <w:rsid w:val="004B740F"/>
    <w:rsid w:val="004C35B5"/>
    <w:rsid w:val="004D2FD8"/>
    <w:rsid w:val="004D3F60"/>
    <w:rsid w:val="004E14D4"/>
    <w:rsid w:val="004F1F8C"/>
    <w:rsid w:val="004F5C57"/>
    <w:rsid w:val="00501FF0"/>
    <w:rsid w:val="00503B57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5359A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55D5"/>
    <w:rsid w:val="005F62D0"/>
    <w:rsid w:val="0061140B"/>
    <w:rsid w:val="0061160A"/>
    <w:rsid w:val="00614D5B"/>
    <w:rsid w:val="00623B00"/>
    <w:rsid w:val="00627EBD"/>
    <w:rsid w:val="006311FE"/>
    <w:rsid w:val="00633829"/>
    <w:rsid w:val="006408AC"/>
    <w:rsid w:val="00642272"/>
    <w:rsid w:val="0066086C"/>
    <w:rsid w:val="006639E2"/>
    <w:rsid w:val="0066519D"/>
    <w:rsid w:val="006661F9"/>
    <w:rsid w:val="006668AB"/>
    <w:rsid w:val="00667C1A"/>
    <w:rsid w:val="00677500"/>
    <w:rsid w:val="0068104F"/>
    <w:rsid w:val="0068247E"/>
    <w:rsid w:val="00683935"/>
    <w:rsid w:val="006917B2"/>
    <w:rsid w:val="006935D5"/>
    <w:rsid w:val="00697349"/>
    <w:rsid w:val="006A39C0"/>
    <w:rsid w:val="006B0AB1"/>
    <w:rsid w:val="006B416B"/>
    <w:rsid w:val="006B530A"/>
    <w:rsid w:val="006C2F05"/>
    <w:rsid w:val="006C373E"/>
    <w:rsid w:val="006C6B83"/>
    <w:rsid w:val="006E2C2D"/>
    <w:rsid w:val="006E56FD"/>
    <w:rsid w:val="006E6880"/>
    <w:rsid w:val="006F5A0D"/>
    <w:rsid w:val="006F73F2"/>
    <w:rsid w:val="00704AB1"/>
    <w:rsid w:val="00711C72"/>
    <w:rsid w:val="007238B1"/>
    <w:rsid w:val="00731264"/>
    <w:rsid w:val="0073285E"/>
    <w:rsid w:val="0073450F"/>
    <w:rsid w:val="0074358C"/>
    <w:rsid w:val="0075384B"/>
    <w:rsid w:val="007624D9"/>
    <w:rsid w:val="0076436E"/>
    <w:rsid w:val="00764FC7"/>
    <w:rsid w:val="00765A51"/>
    <w:rsid w:val="00766B2A"/>
    <w:rsid w:val="00777E99"/>
    <w:rsid w:val="00792A1B"/>
    <w:rsid w:val="007A0D58"/>
    <w:rsid w:val="007A4C4D"/>
    <w:rsid w:val="007A7868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3478A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E73CE"/>
    <w:rsid w:val="008F05AD"/>
    <w:rsid w:val="008F7C5F"/>
    <w:rsid w:val="0090159D"/>
    <w:rsid w:val="0091158C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4AE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1520"/>
    <w:rsid w:val="009E6BB7"/>
    <w:rsid w:val="009F2264"/>
    <w:rsid w:val="009F63A1"/>
    <w:rsid w:val="00A018D1"/>
    <w:rsid w:val="00A039CA"/>
    <w:rsid w:val="00A05FAD"/>
    <w:rsid w:val="00A1223B"/>
    <w:rsid w:val="00A3610A"/>
    <w:rsid w:val="00A36F54"/>
    <w:rsid w:val="00A44D0B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4B01"/>
    <w:rsid w:val="00B07102"/>
    <w:rsid w:val="00B11217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22DF"/>
    <w:rsid w:val="00BA4BC4"/>
    <w:rsid w:val="00BB1D3F"/>
    <w:rsid w:val="00BB3477"/>
    <w:rsid w:val="00BB56D3"/>
    <w:rsid w:val="00BB60E7"/>
    <w:rsid w:val="00BC6222"/>
    <w:rsid w:val="00BC7B0D"/>
    <w:rsid w:val="00BD201F"/>
    <w:rsid w:val="00BD3371"/>
    <w:rsid w:val="00C0433C"/>
    <w:rsid w:val="00C04F5D"/>
    <w:rsid w:val="00C12AF0"/>
    <w:rsid w:val="00C13C29"/>
    <w:rsid w:val="00C17310"/>
    <w:rsid w:val="00C206F2"/>
    <w:rsid w:val="00C219AA"/>
    <w:rsid w:val="00C302E1"/>
    <w:rsid w:val="00C309F5"/>
    <w:rsid w:val="00C3235B"/>
    <w:rsid w:val="00C34E40"/>
    <w:rsid w:val="00C5182F"/>
    <w:rsid w:val="00C56125"/>
    <w:rsid w:val="00C61312"/>
    <w:rsid w:val="00C62ACA"/>
    <w:rsid w:val="00C63E87"/>
    <w:rsid w:val="00C6745D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15009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6703"/>
    <w:rsid w:val="00DC45BC"/>
    <w:rsid w:val="00DC50E2"/>
    <w:rsid w:val="00DC54A0"/>
    <w:rsid w:val="00DC6C9C"/>
    <w:rsid w:val="00DD0624"/>
    <w:rsid w:val="00DF687C"/>
    <w:rsid w:val="00DF7327"/>
    <w:rsid w:val="00E02426"/>
    <w:rsid w:val="00E1268F"/>
    <w:rsid w:val="00E13CDE"/>
    <w:rsid w:val="00E15B50"/>
    <w:rsid w:val="00E2190B"/>
    <w:rsid w:val="00E259CE"/>
    <w:rsid w:val="00E2682A"/>
    <w:rsid w:val="00E27678"/>
    <w:rsid w:val="00E340A7"/>
    <w:rsid w:val="00E34208"/>
    <w:rsid w:val="00E356E5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42CA"/>
    <w:rsid w:val="00F86241"/>
    <w:rsid w:val="00F87F88"/>
    <w:rsid w:val="00F90A9F"/>
    <w:rsid w:val="00F91DF6"/>
    <w:rsid w:val="00F942B0"/>
    <w:rsid w:val="00F94E97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D7CDF"/>
    <w:rsid w:val="00FE13A9"/>
    <w:rsid w:val="00FE3081"/>
    <w:rsid w:val="00FE3E29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0A4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556</Words>
  <Characters>3139</Characters>
  <Application>Microsoft Office Word</Application>
  <DocSecurity>0</DocSecurity>
  <Lines>120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3620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Nikola Todorov</cp:lastModifiedBy>
  <cp:revision>38</cp:revision>
  <cp:lastPrinted>2012-10-22T09:58:00Z</cp:lastPrinted>
  <dcterms:created xsi:type="dcterms:W3CDTF">2018-12-18T11:39:00Z</dcterms:created>
  <dcterms:modified xsi:type="dcterms:W3CDTF">2026-01-16T23:47:00Z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